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1A" w:rsidRPr="0025071A" w:rsidRDefault="0025071A" w:rsidP="0025071A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25071A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Эксперты расскажут об аттестации руководителей и специалистов</w:t>
      </w:r>
    </w:p>
    <w:p w:rsidR="0025071A" w:rsidRPr="0025071A" w:rsidRDefault="0025071A" w:rsidP="0025071A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4286250" cy="2857500"/>
            <wp:effectExtent l="19050" t="0" r="0" b="0"/>
            <wp:docPr id="1" name="Рисунок 1" descr="Эксперты расскажут об аттестации руководителей и специалист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ты расскажут об аттестации руководителей и специалистов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1A" w:rsidRPr="0025071A" w:rsidRDefault="0025071A" w:rsidP="0025071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5071A">
        <w:rPr>
          <w:rFonts w:ascii="Tahoma" w:eastAsia="Times New Roman" w:hAnsi="Tahoma" w:cs="Tahoma"/>
          <w:color w:val="333333"/>
          <w:lang w:eastAsia="ru-RU"/>
        </w:rPr>
        <w:t xml:space="preserve">С началом 2021 года в рамках «регуляторной гильотины» произошли изменения нормативной базы практически во всех отраслях производства. Сфера </w:t>
      </w:r>
      <w:proofErr w:type="gramStart"/>
      <w:r w:rsidRPr="0025071A">
        <w:rPr>
          <w:rFonts w:ascii="Tahoma" w:eastAsia="Times New Roman" w:hAnsi="Tahoma" w:cs="Tahoma"/>
          <w:color w:val="333333"/>
          <w:lang w:eastAsia="ru-RU"/>
        </w:rPr>
        <w:t>промышленной</w:t>
      </w:r>
      <w:proofErr w:type="gramEnd"/>
      <w:r w:rsidRPr="0025071A">
        <w:rPr>
          <w:rFonts w:ascii="Tahoma" w:eastAsia="Times New Roman" w:hAnsi="Tahoma" w:cs="Tahoma"/>
          <w:color w:val="333333"/>
          <w:lang w:eastAsia="ru-RU"/>
        </w:rPr>
        <w:t xml:space="preserve"> безопасности не стала исключением – </w:t>
      </w:r>
      <w:proofErr w:type="spellStart"/>
      <w:r w:rsidRPr="0025071A">
        <w:rPr>
          <w:rFonts w:ascii="Tahoma" w:eastAsia="Times New Roman" w:hAnsi="Tahoma" w:cs="Tahoma"/>
          <w:color w:val="333333"/>
          <w:lang w:eastAsia="ru-RU"/>
        </w:rPr>
        <w:t>Ростехнадзор</w:t>
      </w:r>
      <w:proofErr w:type="spellEnd"/>
      <w:r w:rsidRPr="0025071A">
        <w:rPr>
          <w:rFonts w:ascii="Tahoma" w:eastAsia="Times New Roman" w:hAnsi="Tahoma" w:cs="Tahoma"/>
          <w:color w:val="333333"/>
          <w:lang w:eastAsia="ru-RU"/>
        </w:rPr>
        <w:t xml:space="preserve"> внес значительные изменения в нормативно-правовые акты, в том числе в области подготовки руководителей и специалистов.</w:t>
      </w:r>
    </w:p>
    <w:p w:rsidR="0025071A" w:rsidRPr="0025071A" w:rsidRDefault="0025071A" w:rsidP="0025071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5071A">
        <w:rPr>
          <w:rFonts w:ascii="Tahoma" w:eastAsia="Times New Roman" w:hAnsi="Tahoma" w:cs="Tahoma"/>
          <w:color w:val="333333"/>
          <w:lang w:eastAsia="ru-RU"/>
        </w:rPr>
        <w:t>Общероссийское межотраслевое объединение работодателей «Ассоциация «Безопасность и Качество» </w:t>
      </w:r>
      <w:r w:rsidRPr="0025071A">
        <w:rPr>
          <w:rFonts w:ascii="Tahoma" w:eastAsia="Times New Roman" w:hAnsi="Tahoma" w:cs="Tahoma"/>
          <w:b/>
          <w:bCs/>
          <w:color w:val="333333"/>
          <w:lang w:eastAsia="ru-RU"/>
        </w:rPr>
        <w:t>16 марта 2021 года</w:t>
      </w:r>
      <w:r w:rsidRPr="0025071A">
        <w:rPr>
          <w:rFonts w:ascii="Tahoma" w:eastAsia="Times New Roman" w:hAnsi="Tahoma" w:cs="Tahoma"/>
          <w:color w:val="333333"/>
          <w:lang w:eastAsia="ru-RU"/>
        </w:rPr>
        <w:t xml:space="preserve"> проведет </w:t>
      </w:r>
      <w:proofErr w:type="spellStart"/>
      <w:r w:rsidRPr="0025071A">
        <w:rPr>
          <w:rFonts w:ascii="Tahoma" w:eastAsia="Times New Roman" w:hAnsi="Tahoma" w:cs="Tahoma"/>
          <w:color w:val="333333"/>
          <w:lang w:eastAsia="ru-RU"/>
        </w:rPr>
        <w:t>онлайн-дискуссию</w:t>
      </w:r>
      <w:proofErr w:type="spellEnd"/>
      <w:r w:rsidRPr="0025071A">
        <w:rPr>
          <w:rFonts w:ascii="Tahoma" w:eastAsia="Times New Roman" w:hAnsi="Tahoma" w:cs="Tahoma"/>
          <w:color w:val="333333"/>
          <w:lang w:eastAsia="ru-RU"/>
        </w:rPr>
        <w:t> </w:t>
      </w:r>
      <w:r w:rsidRPr="0025071A">
        <w:rPr>
          <w:rFonts w:ascii="Tahoma" w:eastAsia="Times New Roman" w:hAnsi="Tahoma" w:cs="Tahoma"/>
          <w:b/>
          <w:bCs/>
          <w:color w:val="333333"/>
          <w:lang w:eastAsia="ru-RU"/>
        </w:rPr>
        <w:t>«Подготовка и проведение аттестации специалистов и руководителей в области промышленной безопасности, по вопросам безопасности гидротехнических сооружений, безопасности в сфере электроэнергетики. Тенденции 2021 года»</w:t>
      </w:r>
      <w:r w:rsidRPr="0025071A">
        <w:rPr>
          <w:rFonts w:ascii="Tahoma" w:eastAsia="Times New Roman" w:hAnsi="Tahoma" w:cs="Tahoma"/>
          <w:color w:val="333333"/>
          <w:lang w:eastAsia="ru-RU"/>
        </w:rPr>
        <w:t>.</w:t>
      </w:r>
    </w:p>
    <w:p w:rsidR="0025071A" w:rsidRPr="0025071A" w:rsidRDefault="0025071A" w:rsidP="0025071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5071A">
        <w:rPr>
          <w:rFonts w:ascii="Tahoma" w:eastAsia="Times New Roman" w:hAnsi="Tahoma" w:cs="Tahoma"/>
          <w:color w:val="333333"/>
          <w:lang w:eastAsia="ru-RU"/>
        </w:rPr>
        <w:t>К участию в мероприятии приглашены </w:t>
      </w:r>
      <w:r w:rsidRPr="0025071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представители </w:t>
      </w:r>
      <w:proofErr w:type="spellStart"/>
      <w:r w:rsidRPr="0025071A">
        <w:rPr>
          <w:rFonts w:ascii="Tahoma" w:eastAsia="Times New Roman" w:hAnsi="Tahoma" w:cs="Tahoma"/>
          <w:b/>
          <w:bCs/>
          <w:color w:val="333333"/>
          <w:lang w:eastAsia="ru-RU"/>
        </w:rPr>
        <w:t>Ростехнадзора</w:t>
      </w:r>
      <w:proofErr w:type="spellEnd"/>
      <w:r w:rsidRPr="0025071A">
        <w:rPr>
          <w:rFonts w:ascii="Tahoma" w:eastAsia="Times New Roman" w:hAnsi="Tahoma" w:cs="Tahoma"/>
          <w:color w:val="333333"/>
          <w:lang w:eastAsia="ru-RU"/>
        </w:rPr>
        <w:t xml:space="preserve"> и ФБУ «Учебно-методический кабинет» </w:t>
      </w:r>
      <w:proofErr w:type="spellStart"/>
      <w:r w:rsidRPr="0025071A">
        <w:rPr>
          <w:rFonts w:ascii="Tahoma" w:eastAsia="Times New Roman" w:hAnsi="Tahoma" w:cs="Tahoma"/>
          <w:color w:val="333333"/>
          <w:lang w:eastAsia="ru-RU"/>
        </w:rPr>
        <w:t>Ростехнадзора</w:t>
      </w:r>
      <w:proofErr w:type="spellEnd"/>
      <w:r w:rsidRPr="0025071A">
        <w:rPr>
          <w:rFonts w:ascii="Tahoma" w:eastAsia="Times New Roman" w:hAnsi="Tahoma" w:cs="Tahoma"/>
          <w:color w:val="333333"/>
          <w:lang w:eastAsia="ru-RU"/>
        </w:rPr>
        <w:t xml:space="preserve">. Эксперты расскажут о новом перечне областей аттестации и организации аттестации в соответствии с современными требованиями законодательства, работе аттестационных комиссий, проверке знаний по </w:t>
      </w:r>
      <w:proofErr w:type="spellStart"/>
      <w:r w:rsidRPr="0025071A">
        <w:rPr>
          <w:rFonts w:ascii="Tahoma" w:eastAsia="Times New Roman" w:hAnsi="Tahoma" w:cs="Tahoma"/>
          <w:color w:val="333333"/>
          <w:lang w:eastAsia="ru-RU"/>
        </w:rPr>
        <w:t>электробезопасности</w:t>
      </w:r>
      <w:proofErr w:type="spellEnd"/>
      <w:r w:rsidRPr="0025071A">
        <w:rPr>
          <w:rFonts w:ascii="Tahoma" w:eastAsia="Times New Roman" w:hAnsi="Tahoma" w:cs="Tahoma"/>
          <w:color w:val="333333"/>
          <w:lang w:eastAsia="ru-RU"/>
        </w:rPr>
        <w:t xml:space="preserve"> и теплоснабжению. В прямом эфире слушатели смогут задать вопрос спикерам мероприятия.</w:t>
      </w:r>
    </w:p>
    <w:p w:rsidR="0025071A" w:rsidRPr="0025071A" w:rsidRDefault="0025071A" w:rsidP="0025071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25071A" w:rsidRPr="0025071A" w:rsidRDefault="0025071A" w:rsidP="0025071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5071A">
        <w:rPr>
          <w:rFonts w:ascii="Tahoma" w:eastAsia="Times New Roman" w:hAnsi="Tahoma" w:cs="Tahoma"/>
          <w:color w:val="333333"/>
          <w:lang w:eastAsia="ru-RU"/>
        </w:rPr>
        <w:t>Портал «Охрана труда в России» – информационный партнер мероприятия.</w:t>
      </w:r>
    </w:p>
    <w:p w:rsidR="0025071A" w:rsidRPr="0025071A" w:rsidRDefault="0025071A" w:rsidP="0025071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5071A">
        <w:rPr>
          <w:rFonts w:ascii="Tahoma" w:eastAsia="Times New Roman" w:hAnsi="Tahoma" w:cs="Tahoma"/>
          <w:color w:val="333333"/>
          <w:lang w:eastAsia="ru-RU"/>
        </w:rPr>
        <w:t xml:space="preserve">Приглашаем всех заинтересованных специалистов стать участниками </w:t>
      </w:r>
      <w:proofErr w:type="spellStart"/>
      <w:r w:rsidRPr="0025071A">
        <w:rPr>
          <w:rFonts w:ascii="Tahoma" w:eastAsia="Times New Roman" w:hAnsi="Tahoma" w:cs="Tahoma"/>
          <w:color w:val="333333"/>
          <w:lang w:eastAsia="ru-RU"/>
        </w:rPr>
        <w:t>онлайн-дискуссии</w:t>
      </w:r>
      <w:proofErr w:type="spellEnd"/>
      <w:r w:rsidRPr="0025071A">
        <w:rPr>
          <w:rFonts w:ascii="Tahoma" w:eastAsia="Times New Roman" w:hAnsi="Tahoma" w:cs="Tahoma"/>
          <w:color w:val="333333"/>
          <w:lang w:eastAsia="ru-RU"/>
        </w:rPr>
        <w:t>.</w:t>
      </w:r>
    </w:p>
    <w:p w:rsidR="0025071A" w:rsidRDefault="0025071A">
      <w:r>
        <w:rPr>
          <w:rFonts w:ascii="Tahoma" w:hAnsi="Tahoma" w:cs="Tahoma"/>
          <w:b/>
          <w:bCs/>
          <w:color w:val="333333"/>
          <w:shd w:val="clear" w:color="auto" w:fill="FFFFFF"/>
        </w:rPr>
        <w:t>Участие БЕСПЛАТНОЕ по предварительной </w:t>
      </w:r>
      <w:hyperlink r:id="rId5" w:history="1">
        <w:r>
          <w:rPr>
            <w:rStyle w:val="a3"/>
            <w:rFonts w:ascii="Tahoma" w:hAnsi="Tahoma" w:cs="Tahoma"/>
            <w:b/>
            <w:bCs/>
            <w:color w:val="B4012F"/>
            <w:shd w:val="clear" w:color="auto" w:fill="FFFFFF"/>
          </w:rPr>
          <w:t>РЕГИСТРАЦИИ</w:t>
        </w:r>
      </w:hyperlink>
    </w:p>
    <w:p w:rsidR="0025071A" w:rsidRDefault="0025071A">
      <w:hyperlink r:id="rId6" w:history="1">
        <w:r w:rsidRPr="003F49A8">
          <w:rPr>
            <w:rStyle w:val="a3"/>
          </w:rPr>
          <w:t>https://omor-bik.ru/sobytiya/onlajndiskussiya-podgotovka-i-provedenie-attestacii-specialistov-i-rukovoditelej-v-oblasti-promyshlennoj-bezopasnosti/</w:t>
        </w:r>
      </w:hyperlink>
    </w:p>
    <w:p w:rsidR="0025071A" w:rsidRDefault="0025071A">
      <w:r>
        <w:t xml:space="preserve"> </w:t>
      </w:r>
    </w:p>
    <w:sectPr w:rsidR="0025071A" w:rsidSect="00B9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1A"/>
    <w:rsid w:val="0025071A"/>
    <w:rsid w:val="00B9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9"/>
  </w:style>
  <w:style w:type="paragraph" w:styleId="1">
    <w:name w:val="heading 1"/>
    <w:basedOn w:val="a"/>
    <w:link w:val="10"/>
    <w:uiPriority w:val="9"/>
    <w:qFormat/>
    <w:rsid w:val="00250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25071A"/>
  </w:style>
  <w:style w:type="character" w:customStyle="1" w:styleId="ot-news-detail-line">
    <w:name w:val="ot-news-detail-line"/>
    <w:basedOn w:val="a0"/>
    <w:rsid w:val="0025071A"/>
  </w:style>
  <w:style w:type="character" w:styleId="a3">
    <w:name w:val="Hyperlink"/>
    <w:basedOn w:val="a0"/>
    <w:uiPriority w:val="99"/>
    <w:unhideWhenUsed/>
    <w:rsid w:val="002507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3679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2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637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1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or-bik.ru/sobytiya/onlajndiskussiya-podgotovka-i-provedenie-attestacii-specialistov-i-rukovoditelej-v-oblasti-promyshlennoj-bezopasnosti/" TargetMode="External"/><Relationship Id="rId5" Type="http://schemas.openxmlformats.org/officeDocument/2006/relationships/hyperlink" Target="https://omor-bik.ru/sobytiya/onlajndiskussiya-podgotovka-i-provedenie-attestacii-specialistov-i-rukovoditelej-v-oblasti-promyshlennoj-bezopasnosti/?utm_source=ot&amp;utm_medium=new&amp;utm_campaign=rtn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2021-03-15T06:18:00Z</dcterms:created>
  <dcterms:modified xsi:type="dcterms:W3CDTF">2021-03-15T06:21:00Z</dcterms:modified>
</cp:coreProperties>
</file>